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DB568" w14:textId="77777777" w:rsidR="00186C75" w:rsidRDefault="00186C75">
      <w:pPr>
        <w:rPr>
          <w:noProof/>
        </w:rPr>
      </w:pPr>
    </w:p>
    <w:p w14:paraId="379DFA65" w14:textId="77777777" w:rsidR="00BC570B" w:rsidRDefault="00BC570B">
      <w:pPr>
        <w:rPr>
          <w:noProof/>
        </w:rPr>
      </w:pPr>
    </w:p>
    <w:p w14:paraId="4E8360F2" w14:textId="429BCEAE" w:rsidR="00186C75" w:rsidRDefault="00186C75">
      <w:pPr>
        <w:rPr>
          <w:noProof/>
        </w:rPr>
      </w:pPr>
      <w:r>
        <w:rPr>
          <w:noProof/>
        </w:rPr>
        <w:drawing>
          <wp:inline distT="0" distB="0" distL="0" distR="0" wp14:anchorId="0E8821B4" wp14:editId="1781C059">
            <wp:extent cx="2781300" cy="7267575"/>
            <wp:effectExtent l="0" t="0" r="0" b="952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 wp14:anchorId="47DECC68" wp14:editId="49547EA8">
            <wp:extent cx="2752725" cy="4972050"/>
            <wp:effectExtent l="0" t="0" r="952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F2434" w14:textId="77777777" w:rsidR="00186C75" w:rsidRDefault="00186C75">
      <w:pPr>
        <w:rPr>
          <w:noProof/>
        </w:rPr>
      </w:pPr>
    </w:p>
    <w:p w14:paraId="6C6A2978" w14:textId="2C8479E3" w:rsidR="003505EB" w:rsidRDefault="00186C75">
      <w:r>
        <w:rPr>
          <w:noProof/>
        </w:rPr>
        <w:t xml:space="preserve">                   </w:t>
      </w:r>
    </w:p>
    <w:p w14:paraId="2299031A" w14:textId="77777777" w:rsidR="003505EB" w:rsidRDefault="003505EB"/>
    <w:p w14:paraId="445D8F03" w14:textId="2E5523C6" w:rsidR="006832CD" w:rsidRPr="003505EB" w:rsidRDefault="003505EB" w:rsidP="00CB03F4">
      <w:pPr>
        <w:jc w:val="center"/>
        <w:rPr>
          <w:sz w:val="30"/>
          <w:szCs w:val="30"/>
        </w:rPr>
      </w:pPr>
      <w:r w:rsidRPr="003505EB">
        <w:rPr>
          <w:sz w:val="30"/>
          <w:szCs w:val="30"/>
        </w:rPr>
        <w:t xml:space="preserve">Lippstadt am Sonntag, </w:t>
      </w:r>
      <w:r w:rsidR="00CF3517">
        <w:rPr>
          <w:sz w:val="30"/>
          <w:szCs w:val="30"/>
        </w:rPr>
        <w:t>31.08.2025</w:t>
      </w:r>
    </w:p>
    <w:p w14:paraId="6199E53E" w14:textId="67FC7248" w:rsidR="003505EB" w:rsidRDefault="003505EB" w:rsidP="00CB03F4">
      <w:pPr>
        <w:jc w:val="center"/>
        <w:rPr>
          <w:sz w:val="30"/>
          <w:szCs w:val="30"/>
        </w:rPr>
      </w:pPr>
    </w:p>
    <w:p w14:paraId="5AB93089" w14:textId="49DE769F" w:rsidR="003505EB" w:rsidRDefault="003505EB" w:rsidP="00CB03F4">
      <w:pPr>
        <w:jc w:val="center"/>
      </w:pPr>
    </w:p>
    <w:sectPr w:rsidR="003505EB" w:rsidSect="003505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3F4"/>
    <w:rsid w:val="00186C75"/>
    <w:rsid w:val="003505EB"/>
    <w:rsid w:val="006832CD"/>
    <w:rsid w:val="00BC570B"/>
    <w:rsid w:val="00CB03F4"/>
    <w:rsid w:val="00CF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FDFB5"/>
  <w15:chartTrackingRefBased/>
  <w15:docId w15:val="{29FEAE40-3E07-4371-8187-DE67B684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Büromaterial</dc:creator>
  <cp:keywords/>
  <dc:description/>
  <cp:lastModifiedBy>Information</cp:lastModifiedBy>
  <cp:revision>2</cp:revision>
  <cp:lastPrinted>2025-05-06T08:39:00Z</cp:lastPrinted>
  <dcterms:created xsi:type="dcterms:W3CDTF">2025-09-02T07:30:00Z</dcterms:created>
  <dcterms:modified xsi:type="dcterms:W3CDTF">2025-09-02T07:30:00Z</dcterms:modified>
</cp:coreProperties>
</file>